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23E78D68" w14:textId="77777777" w:rsidTr="00DE2FD1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1B5EA3B1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18BA781F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449F074A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</w:p>
        </w:tc>
      </w:tr>
      <w:tr w:rsidR="00DE2FD1" w14:paraId="68892032" w14:textId="77777777" w:rsidTr="00DE2FD1">
        <w:trPr>
          <w:trHeight w:val="418"/>
        </w:trPr>
        <w:tc>
          <w:tcPr>
            <w:tcW w:w="5920" w:type="dxa"/>
            <w:vMerge w:val="restart"/>
          </w:tcPr>
          <w:p w14:paraId="05289B5D" w14:textId="77777777" w:rsidR="00DE2FD1" w:rsidRDefault="0090775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4842432" wp14:editId="7C6D615C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5292725</wp:posOffset>
                      </wp:positionV>
                      <wp:extent cx="2699385" cy="539750"/>
                      <wp:effectExtent l="0" t="0" r="24765" b="12700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4671C4" w14:textId="77777777" w:rsidR="00DE2FD1" w:rsidRPr="00DE2FD1" w:rsidRDefault="00DE2FD1" w:rsidP="00DE2F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E2FD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Sağlık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DE2FD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aporları, Personel Daire Başkanlığı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DE2FD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arafından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DE2FD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ersonellerin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 w:rsidRPr="00DE2FD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zlük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DE2FD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osyalarına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DE2FD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aldırılarak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DE2FD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uhafaza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DE2FD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842432" id="Yuvarlatılmış Dikdörtgen 9" o:spid="_x0000_s1026" style="position:absolute;margin-left:36.3pt;margin-top:416.75pt;width:212.55pt;height:42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BrcgIAADw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" fillcolor="white [3201]" strokecolor="#44546a [3215]" strokeweight="1pt">
                      <v:stroke joinstyle="miter"/>
                      <v:textbox>
                        <w:txbxContent>
                          <w:p w14:paraId="784671C4" w14:textId="77777777" w:rsidR="00DE2FD1" w:rsidRPr="00DE2FD1" w:rsidRDefault="00DE2FD1" w:rsidP="00DE2F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E2F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Sağlık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</w:t>
                            </w:r>
                            <w:r w:rsidRPr="00DE2F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aporları, Personel Daire Başkanlığı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 w:rsidRPr="00DE2F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arafından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</w:t>
                            </w:r>
                            <w:r w:rsidRPr="00DE2F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ersonellerin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</w:t>
                            </w:r>
                            <w:r w:rsidRPr="00DE2F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zlük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 w:rsidRPr="00DE2F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osyalarına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</w:t>
                            </w:r>
                            <w:r w:rsidRPr="00DE2F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aldırılarak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 w:rsidRPr="00DE2F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uhafaza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Pr="00DE2F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B3D0667" wp14:editId="3F2B5A2F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4936490</wp:posOffset>
                      </wp:positionV>
                      <wp:extent cx="0" cy="36000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1BD8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43.7pt;margin-top:388.7pt;width:0;height:28.3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IJCp1j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D2FA2D3" wp14:editId="27866C1E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4218940</wp:posOffset>
                      </wp:positionV>
                      <wp:extent cx="2699385" cy="719455"/>
                      <wp:effectExtent l="0" t="0" r="24765" b="2349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093289" w14:textId="77777777" w:rsidR="00DE2FD1" w:rsidRPr="00DE2FD1" w:rsidRDefault="00DE2FD1" w:rsidP="00DE2F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E2FD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Alınan Rektörlük Onayından birer suret, personelin kullanmış olduğu sağlık raporlarının 7 günü aşan kısımlarının maaşlarından kesilmesi için ilgili mutemetlere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FA2D3" id="Dikdörtgen 7" o:spid="_x0000_s1027" style="position:absolute;margin-left:36.3pt;margin-top:332.2pt;width:212.55pt;height:56.6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" fillcolor="white [3201]" strokecolor="#44546a [3215]" strokeweight="1pt">
                      <v:textbox>
                        <w:txbxContent>
                          <w:p w14:paraId="02093289" w14:textId="77777777" w:rsidR="00DE2FD1" w:rsidRPr="00DE2FD1" w:rsidRDefault="00DE2FD1" w:rsidP="00DE2F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E2F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Alınan Rektörlük Onayından birer suret, personelin kullanmış olduğu sağlık raporlarının 7 günü aşan kısımlarının maaşlarından kesilmesi için ilgili mutemetlere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AEE914A" wp14:editId="5D48AE48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3858895</wp:posOffset>
                      </wp:positionV>
                      <wp:extent cx="0" cy="35941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5B916" id="Düz Ok Bağlayıcısı 6" o:spid="_x0000_s1026" type="#_x0000_t32" style="position:absolute;margin-left:143.7pt;margin-top:303.85pt;width:0;height:28.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7yZprd4AAAALAQAADwAAAGRycy9kb3ducmV2&#10;LnhtbEyPwU7DMAyG70i8Q2QkbiylTO3WNZ0QEjuCGBzgljVeWq1xqiZrC0+PEQc4+ven35/L7ew6&#10;MeIQWk8KbhcJCKTam5asgrfXx5sViBA1Gd15QgWfGGBbXV6UujB+ohcc99EKLqFQaAVNjH0hZagb&#10;dDosfI/Eu6MfnI48DlaaQU9c7jqZJkkmnW6JLzS6x4cG69P+7BQ82/fRpbRr5XH98bWzT+bUTFGp&#10;66v5fgMi4hz/YPjRZ3Wo2Ongz2SC6BSkq3zJqIIsyXMQTPwmB06y5R3IqpT/f6i+AQ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O8maa3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52D74C" wp14:editId="2D1A61F7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3137535</wp:posOffset>
                      </wp:positionV>
                      <wp:extent cx="2699385" cy="719455"/>
                      <wp:effectExtent l="0" t="0" r="24765" b="2349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EDAC02" w14:textId="77777777" w:rsidR="00DE2FD1" w:rsidRPr="00DE2FD1" w:rsidRDefault="00DE2FD1" w:rsidP="00DE2F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E2FD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Personel Daire Başkanlığı, personelin kullanmış olduğu sağlık raporlarının sıhhi izine çevrilmesi için Rektörlük Onayı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</w:t>
                                  </w:r>
                                  <w:r w:rsidRPr="00DE2FD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2D74C" id="Dikdörtgen 5" o:spid="_x0000_s1028" style="position:absolute;margin-left:36.3pt;margin-top:247.05pt;width:212.55pt;height:56.6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" fillcolor="white [3201]" strokecolor="#44546a [3215]" strokeweight="1pt">
                      <v:textbox>
                        <w:txbxContent>
                          <w:p w14:paraId="13EDAC02" w14:textId="77777777" w:rsidR="00DE2FD1" w:rsidRPr="00DE2FD1" w:rsidRDefault="00DE2FD1" w:rsidP="00DE2F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E2FD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Personel Daire Başkanlığı, personelin kullanmış olduğu sağlık raporlarının sıhhi izine çevrilmesi için Rektörlük Onayı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</w:t>
                            </w:r>
                            <w:r w:rsidRPr="00DE2FD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2D1506" wp14:editId="248C6E48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2213610</wp:posOffset>
                      </wp:positionV>
                      <wp:extent cx="2699385" cy="53975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C4AFCE" w14:textId="77777777" w:rsidR="00DE2FD1" w:rsidRPr="00DE2FD1" w:rsidRDefault="00DE2FD1" w:rsidP="00DE2F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E2FD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Personel Daire Başkanlığı sağlık raporlarını otomasyon programına işler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D1506" id="Dikdörtgen 3" o:spid="_x0000_s1029" style="position:absolute;margin-left:36.3pt;margin-top:174.3pt;width:212.55pt;height:42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RvcgIAAD4FAAAOAAAAZHJzL2Uyb0RvYy54bWysVEtv2zAMvg/YfxB0X51H0zZBnSJI0WFA&#10;0RZth54VWWqMyaImMbGzXz9Kdpysy2nYRRZNfnx+1P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4DC4AFCE" w14:textId="77777777" w:rsidR="00DE2FD1" w:rsidRPr="00DE2FD1" w:rsidRDefault="00DE2FD1" w:rsidP="00DE2F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E2FD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Personel Daire Başkanlığı sağlık raporlarını otomasyon programına işler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6F9799" wp14:editId="6617A172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1844040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551EB" id="Düz Ok Bağlayıcısı 2" o:spid="_x0000_s1026" type="#_x0000_t32" style="position:absolute;margin-left:143.7pt;margin-top:145.2pt;width:0;height:28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NhG0xL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997C97" wp14:editId="224D6F18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1124585</wp:posOffset>
                      </wp:positionV>
                      <wp:extent cx="2699385" cy="719455"/>
                      <wp:effectExtent l="0" t="0" r="24765" b="2349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FEBD43" w14:textId="77777777" w:rsidR="00DE2FD1" w:rsidRPr="00DE2FD1" w:rsidRDefault="00DE2FD1" w:rsidP="00DE2F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E2FD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Üniversitemizde görev yapan personelin kullanmış olduğu sağlık raporları birimler tarafından üst yazı ile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br/>
                                  </w:r>
                                  <w:r w:rsidRPr="00DE2FD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Personel Daire Başkanlığına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997C97" id="Yuvarlatılmış Dikdörtgen 1" o:spid="_x0000_s1030" style="position:absolute;margin-left:36.3pt;margin-top:88.55pt;width:212.5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" fillcolor="white [3201]" strokecolor="#44546a [3215]" strokeweight="1pt">
                      <v:stroke joinstyle="miter"/>
                      <v:textbox>
                        <w:txbxContent>
                          <w:p w14:paraId="4CFEBD43" w14:textId="77777777" w:rsidR="00DE2FD1" w:rsidRPr="00DE2FD1" w:rsidRDefault="00DE2FD1" w:rsidP="00DE2F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E2FD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Üniversitemizde görev yapan personelin kullanmış olduğu sağlık raporları birimler tarafından üst yazı ile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</w:r>
                            <w:r w:rsidRPr="00DE2FD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Personel Daire Başkanlığına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E2FD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FABB514" wp14:editId="494E6D13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2776855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428CD" id="Düz Ok Bağlayıcısı 4" o:spid="_x0000_s1026" type="#_x0000_t32" style="position:absolute;margin-left:143.7pt;margin-top:218.65pt;width:0;height:28.3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GOOSlT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01DCE454" w14:textId="77777777" w:rsidR="00DE2FD1" w:rsidRPr="005901C4" w:rsidRDefault="00DE2FD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12301E12" w14:textId="77777777" w:rsidR="00DE2FD1" w:rsidRPr="00DE2FD1" w:rsidRDefault="00DE2FD1" w:rsidP="00DE2FD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E2FD1">
              <w:rPr>
                <w:rFonts w:ascii="Times New Roman" w:hAnsi="Times New Roman" w:cs="Times New Roman"/>
                <w:sz w:val="16"/>
                <w:szCs w:val="16"/>
              </w:rPr>
              <w:t>-657 Sayılı Kanun</w:t>
            </w:r>
          </w:p>
          <w:p w14:paraId="5AFE4AD1" w14:textId="77777777" w:rsidR="00DE2FD1" w:rsidRPr="005901C4" w:rsidRDefault="00DE2FD1" w:rsidP="00DE2FD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E2FD1">
              <w:rPr>
                <w:rFonts w:ascii="Times New Roman" w:hAnsi="Times New Roman" w:cs="Times New Roman"/>
                <w:sz w:val="16"/>
                <w:szCs w:val="16"/>
              </w:rPr>
              <w:t>-Devlet Memurlarına Verilecek Hastalık Raporları ile Hastalık ve Refakat İznine İlişkin Usul ve Esaslar Hakkında Yönetmelik</w:t>
            </w:r>
          </w:p>
        </w:tc>
      </w:tr>
      <w:tr w:rsidR="00DE2FD1" w14:paraId="75D43C5B" w14:textId="77777777" w:rsidTr="00DE2FD1">
        <w:trPr>
          <w:trHeight w:val="418"/>
        </w:trPr>
        <w:tc>
          <w:tcPr>
            <w:tcW w:w="5920" w:type="dxa"/>
            <w:vMerge/>
          </w:tcPr>
          <w:p w14:paraId="6FA50A0F" w14:textId="77777777" w:rsidR="00DE2FD1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97FD0DF" w14:textId="77777777" w:rsidR="00DE2FD1" w:rsidRPr="005901C4" w:rsidRDefault="00DE2FD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77CB263" w14:textId="77777777" w:rsidR="00DE2FD1" w:rsidRPr="005901C4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FD1" w14:paraId="74EF4BC0" w14:textId="77777777" w:rsidTr="00DE2FD1">
        <w:trPr>
          <w:trHeight w:val="418"/>
        </w:trPr>
        <w:tc>
          <w:tcPr>
            <w:tcW w:w="5920" w:type="dxa"/>
            <w:vMerge/>
          </w:tcPr>
          <w:p w14:paraId="6A1C5855" w14:textId="77777777" w:rsidR="00DE2FD1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C7596A9" w14:textId="77777777" w:rsidR="00DE2FD1" w:rsidRPr="005901C4" w:rsidRDefault="00DE2FD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621ACCF" w14:textId="77777777" w:rsidR="00DE2FD1" w:rsidRPr="005901C4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FD1" w14:paraId="4FFFDC5E" w14:textId="77777777" w:rsidTr="00DE2FD1">
        <w:trPr>
          <w:trHeight w:val="418"/>
        </w:trPr>
        <w:tc>
          <w:tcPr>
            <w:tcW w:w="5920" w:type="dxa"/>
            <w:vMerge/>
          </w:tcPr>
          <w:p w14:paraId="1B39FAB1" w14:textId="77777777" w:rsidR="00DE2FD1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A53082F" w14:textId="77777777" w:rsidR="00DE2FD1" w:rsidRPr="005901C4" w:rsidRDefault="00DE2FD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E2FD1">
              <w:rPr>
                <w:rFonts w:ascii="Times New Roman" w:hAnsi="Times New Roman" w:cs="Times New Roman"/>
                <w:sz w:val="16"/>
                <w:szCs w:val="16"/>
              </w:rPr>
              <w:t>İlgili Birim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E6DA92B" w14:textId="77777777" w:rsidR="00DE2FD1" w:rsidRPr="005901C4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E2FD1">
              <w:rPr>
                <w:rFonts w:ascii="Times New Roman" w:hAnsi="Times New Roman" w:cs="Times New Roman"/>
                <w:sz w:val="16"/>
                <w:szCs w:val="16"/>
              </w:rPr>
              <w:t>Üst Yazı</w:t>
            </w:r>
          </w:p>
        </w:tc>
      </w:tr>
      <w:tr w:rsidR="00DE2FD1" w14:paraId="594C2777" w14:textId="77777777" w:rsidTr="00DE2FD1">
        <w:trPr>
          <w:trHeight w:val="418"/>
        </w:trPr>
        <w:tc>
          <w:tcPr>
            <w:tcW w:w="5920" w:type="dxa"/>
            <w:vMerge/>
          </w:tcPr>
          <w:p w14:paraId="25B5E4D5" w14:textId="77777777" w:rsidR="00DE2FD1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E187B52" w14:textId="77777777" w:rsidR="00DE2FD1" w:rsidRPr="005901C4" w:rsidRDefault="00DE2FD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C3FDE9E" w14:textId="77777777" w:rsidR="00DE2FD1" w:rsidRPr="005901C4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FD1" w14:paraId="2D78012A" w14:textId="77777777" w:rsidTr="00DE2FD1">
        <w:trPr>
          <w:trHeight w:val="418"/>
        </w:trPr>
        <w:tc>
          <w:tcPr>
            <w:tcW w:w="5920" w:type="dxa"/>
            <w:vMerge/>
          </w:tcPr>
          <w:p w14:paraId="5992F8CA" w14:textId="77777777" w:rsidR="00DE2FD1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65F412F" w14:textId="77777777" w:rsidR="00DE2FD1" w:rsidRPr="005901C4" w:rsidRDefault="00DE2FD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F54A62E" w14:textId="77777777" w:rsidR="00DE2FD1" w:rsidRPr="005901C4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FD1" w14:paraId="2D064899" w14:textId="77777777" w:rsidTr="00DE2FD1">
        <w:trPr>
          <w:trHeight w:val="220"/>
        </w:trPr>
        <w:tc>
          <w:tcPr>
            <w:tcW w:w="5920" w:type="dxa"/>
            <w:vMerge/>
          </w:tcPr>
          <w:p w14:paraId="6FD1628D" w14:textId="77777777" w:rsidR="00DE2FD1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EBEA133" w14:textId="77777777" w:rsidR="00DE2FD1" w:rsidRPr="005901C4" w:rsidRDefault="00DE2FD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23B039D" w14:textId="77777777" w:rsidR="00DE2FD1" w:rsidRPr="005901C4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FD1" w14:paraId="50D56F2B" w14:textId="77777777" w:rsidTr="00DE2FD1">
        <w:trPr>
          <w:trHeight w:val="418"/>
        </w:trPr>
        <w:tc>
          <w:tcPr>
            <w:tcW w:w="5920" w:type="dxa"/>
            <w:vMerge/>
          </w:tcPr>
          <w:p w14:paraId="651BCFA7" w14:textId="77777777" w:rsidR="00DE2FD1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6FA21BE" w14:textId="77777777" w:rsidR="00DE2FD1" w:rsidRPr="005901C4" w:rsidRDefault="00DE2FD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FD1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4ED5B53" w14:textId="77777777" w:rsidR="00DE2FD1" w:rsidRPr="005901C4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FD1" w14:paraId="11557D7E" w14:textId="77777777" w:rsidTr="00DE2FD1">
        <w:trPr>
          <w:trHeight w:val="418"/>
        </w:trPr>
        <w:tc>
          <w:tcPr>
            <w:tcW w:w="5920" w:type="dxa"/>
            <w:vMerge/>
          </w:tcPr>
          <w:p w14:paraId="2716B3BE" w14:textId="77777777" w:rsidR="00DE2FD1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CFA41D0" w14:textId="77777777" w:rsidR="00DE2FD1" w:rsidRPr="005901C4" w:rsidRDefault="00DE2FD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7BB8E79" w14:textId="77777777" w:rsidR="00DE2FD1" w:rsidRPr="005901C4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FD1" w14:paraId="70156D3F" w14:textId="77777777" w:rsidTr="00907759">
        <w:trPr>
          <w:trHeight w:val="689"/>
        </w:trPr>
        <w:tc>
          <w:tcPr>
            <w:tcW w:w="5920" w:type="dxa"/>
            <w:vMerge/>
          </w:tcPr>
          <w:p w14:paraId="17BC13D5" w14:textId="77777777" w:rsidR="00DE2FD1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55189AE" w14:textId="77777777" w:rsidR="00DE2FD1" w:rsidRPr="005901C4" w:rsidRDefault="00DE2FD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41B8DA3" w14:textId="77777777" w:rsidR="00DE2FD1" w:rsidRPr="005901C4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FD1" w14:paraId="0FBAC7DE" w14:textId="77777777" w:rsidTr="00DE2FD1">
        <w:trPr>
          <w:trHeight w:val="418"/>
        </w:trPr>
        <w:tc>
          <w:tcPr>
            <w:tcW w:w="5920" w:type="dxa"/>
            <w:vMerge/>
          </w:tcPr>
          <w:p w14:paraId="010CEB39" w14:textId="77777777" w:rsidR="00DE2FD1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7A89B62" w14:textId="77777777" w:rsidR="00DE2FD1" w:rsidRPr="005901C4" w:rsidRDefault="00DE2FD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FD1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A5DE8DA" w14:textId="77777777" w:rsidR="00DE2FD1" w:rsidRPr="005901C4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E2FD1">
              <w:rPr>
                <w:rFonts w:ascii="Times New Roman" w:hAnsi="Times New Roman" w:cs="Times New Roman"/>
                <w:sz w:val="16"/>
                <w:szCs w:val="16"/>
              </w:rPr>
              <w:t>Rektörlük Onayı</w:t>
            </w:r>
          </w:p>
        </w:tc>
      </w:tr>
      <w:tr w:rsidR="00DE2FD1" w14:paraId="549A4595" w14:textId="77777777" w:rsidTr="00DE2FD1">
        <w:trPr>
          <w:trHeight w:val="418"/>
        </w:trPr>
        <w:tc>
          <w:tcPr>
            <w:tcW w:w="5920" w:type="dxa"/>
            <w:vMerge/>
          </w:tcPr>
          <w:p w14:paraId="0B924CDE" w14:textId="77777777" w:rsidR="00DE2FD1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69BA37D" w14:textId="77777777" w:rsidR="00DE2FD1" w:rsidRPr="005901C4" w:rsidRDefault="00DE2FD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BDBA6CA" w14:textId="77777777" w:rsidR="00DE2FD1" w:rsidRPr="005901C4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FD1" w14:paraId="3D9C5F09" w14:textId="77777777" w:rsidTr="00DE2FD1">
        <w:trPr>
          <w:trHeight w:val="418"/>
        </w:trPr>
        <w:tc>
          <w:tcPr>
            <w:tcW w:w="5920" w:type="dxa"/>
            <w:vMerge/>
          </w:tcPr>
          <w:p w14:paraId="3D6C59CB" w14:textId="77777777" w:rsidR="00DE2FD1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0BD9379" w14:textId="77777777" w:rsidR="00DE2FD1" w:rsidRPr="005901C4" w:rsidRDefault="00DE2FD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3CF2A74" w14:textId="77777777" w:rsidR="00DE2FD1" w:rsidRPr="005901C4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FD1" w14:paraId="6BAF056C" w14:textId="77777777" w:rsidTr="00907759">
        <w:trPr>
          <w:trHeight w:val="405"/>
        </w:trPr>
        <w:tc>
          <w:tcPr>
            <w:tcW w:w="5920" w:type="dxa"/>
            <w:vMerge/>
          </w:tcPr>
          <w:p w14:paraId="32F6B8C4" w14:textId="77777777" w:rsidR="00DE2FD1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E1AFF49" w14:textId="77777777" w:rsidR="00DE2FD1" w:rsidRPr="005901C4" w:rsidRDefault="00DE2FD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CC06352" w14:textId="77777777" w:rsidR="00DE2FD1" w:rsidRPr="005901C4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FD1" w14:paraId="5518279A" w14:textId="77777777" w:rsidTr="00DE2FD1">
        <w:trPr>
          <w:trHeight w:val="418"/>
        </w:trPr>
        <w:tc>
          <w:tcPr>
            <w:tcW w:w="5920" w:type="dxa"/>
            <w:vMerge/>
          </w:tcPr>
          <w:p w14:paraId="346FE8C3" w14:textId="77777777" w:rsidR="00DE2FD1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441434D" w14:textId="77777777" w:rsidR="00DE2FD1" w:rsidRPr="005901C4" w:rsidRDefault="00DE2FD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FD1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6BFBF3C" w14:textId="77777777" w:rsidR="00DE2FD1" w:rsidRPr="005901C4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E2FD1">
              <w:rPr>
                <w:rFonts w:ascii="Times New Roman" w:hAnsi="Times New Roman" w:cs="Times New Roman"/>
                <w:sz w:val="16"/>
                <w:szCs w:val="16"/>
              </w:rPr>
              <w:t>Rektörlük Onayı</w:t>
            </w:r>
          </w:p>
        </w:tc>
      </w:tr>
      <w:tr w:rsidR="00DE2FD1" w14:paraId="32FE130C" w14:textId="77777777" w:rsidTr="00DE2FD1">
        <w:trPr>
          <w:trHeight w:val="418"/>
        </w:trPr>
        <w:tc>
          <w:tcPr>
            <w:tcW w:w="5920" w:type="dxa"/>
            <w:vMerge/>
          </w:tcPr>
          <w:p w14:paraId="1AB431BD" w14:textId="77777777" w:rsidR="00DE2FD1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DE4DDA1" w14:textId="77777777" w:rsidR="00DE2FD1" w:rsidRPr="005901C4" w:rsidRDefault="00DE2FD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0172549" w14:textId="77777777" w:rsidR="00DE2FD1" w:rsidRPr="005901C4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FD1" w14:paraId="57402C49" w14:textId="77777777" w:rsidTr="00DE2FD1">
        <w:trPr>
          <w:trHeight w:val="418"/>
        </w:trPr>
        <w:tc>
          <w:tcPr>
            <w:tcW w:w="5920" w:type="dxa"/>
            <w:vMerge/>
          </w:tcPr>
          <w:p w14:paraId="582D8FAB" w14:textId="77777777" w:rsidR="00DE2FD1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6ED8AEE" w14:textId="77777777" w:rsidR="00DE2FD1" w:rsidRPr="005901C4" w:rsidRDefault="00DE2FD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1F7B74F" w14:textId="77777777" w:rsidR="00DE2FD1" w:rsidRPr="005901C4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FD1" w14:paraId="15C4CA0E" w14:textId="77777777" w:rsidTr="00907759">
        <w:trPr>
          <w:trHeight w:val="273"/>
        </w:trPr>
        <w:tc>
          <w:tcPr>
            <w:tcW w:w="5920" w:type="dxa"/>
            <w:vMerge/>
          </w:tcPr>
          <w:p w14:paraId="53EFDD83" w14:textId="77777777" w:rsidR="00DE2FD1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411C122" w14:textId="77777777" w:rsidR="00DE2FD1" w:rsidRPr="005901C4" w:rsidRDefault="00DE2FD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82B0753" w14:textId="77777777" w:rsidR="00DE2FD1" w:rsidRPr="005901C4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FD1" w14:paraId="173A9E81" w14:textId="77777777" w:rsidTr="00DE2FD1">
        <w:trPr>
          <w:trHeight w:val="418"/>
        </w:trPr>
        <w:tc>
          <w:tcPr>
            <w:tcW w:w="5920" w:type="dxa"/>
            <w:vMerge/>
          </w:tcPr>
          <w:p w14:paraId="398838D4" w14:textId="77777777" w:rsidR="00DE2FD1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9F8EA44" w14:textId="77777777" w:rsidR="00DE2FD1" w:rsidRPr="005901C4" w:rsidRDefault="00DE2FD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FD1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D4016F6" w14:textId="77777777" w:rsidR="00DE2FD1" w:rsidRPr="00DE2FD1" w:rsidRDefault="00DE2FD1" w:rsidP="00DE2FD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E2FD1">
              <w:rPr>
                <w:rFonts w:ascii="Times New Roman" w:hAnsi="Times New Roman" w:cs="Times New Roman"/>
                <w:sz w:val="16"/>
                <w:szCs w:val="16"/>
              </w:rPr>
              <w:t>Rektörlük Onayı</w:t>
            </w:r>
          </w:p>
          <w:p w14:paraId="3EBD9031" w14:textId="77777777" w:rsidR="00DE2FD1" w:rsidRPr="00DE2FD1" w:rsidRDefault="00DE2FD1" w:rsidP="00DE2FD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E2FD1">
              <w:rPr>
                <w:rFonts w:ascii="Times New Roman" w:hAnsi="Times New Roman" w:cs="Times New Roman"/>
                <w:sz w:val="16"/>
                <w:szCs w:val="16"/>
              </w:rPr>
              <w:t>Sağlık Raporu</w:t>
            </w:r>
          </w:p>
          <w:p w14:paraId="095183D1" w14:textId="77777777" w:rsidR="00DE2FD1" w:rsidRPr="005901C4" w:rsidRDefault="00DE2FD1" w:rsidP="00DE2FD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E2FD1">
              <w:rPr>
                <w:rFonts w:ascii="Times New Roman" w:hAnsi="Times New Roman" w:cs="Times New Roman"/>
                <w:sz w:val="16"/>
                <w:szCs w:val="16"/>
              </w:rPr>
              <w:t>Özlük Dosyası</w:t>
            </w:r>
          </w:p>
        </w:tc>
      </w:tr>
      <w:tr w:rsidR="00DE2FD1" w14:paraId="4E12FE1E" w14:textId="77777777" w:rsidTr="00DE2FD1">
        <w:trPr>
          <w:trHeight w:val="418"/>
        </w:trPr>
        <w:tc>
          <w:tcPr>
            <w:tcW w:w="5920" w:type="dxa"/>
            <w:vMerge/>
          </w:tcPr>
          <w:p w14:paraId="3EDF6978" w14:textId="77777777" w:rsidR="00DE2FD1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BDDF9B0" w14:textId="77777777" w:rsidR="00DE2FD1" w:rsidRPr="005901C4" w:rsidRDefault="00DE2FD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DC0874A" w14:textId="77777777" w:rsidR="00DE2FD1" w:rsidRPr="005901C4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FD1" w14:paraId="00D62B8C" w14:textId="77777777" w:rsidTr="00DE2FD1">
        <w:trPr>
          <w:trHeight w:val="418"/>
        </w:trPr>
        <w:tc>
          <w:tcPr>
            <w:tcW w:w="5920" w:type="dxa"/>
            <w:vMerge/>
          </w:tcPr>
          <w:p w14:paraId="49ABB5BD" w14:textId="77777777" w:rsidR="00DE2FD1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B6802A1" w14:textId="77777777" w:rsidR="00DE2FD1" w:rsidRPr="005901C4" w:rsidRDefault="00DE2FD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039B4B4" w14:textId="77777777" w:rsidR="00DE2FD1" w:rsidRPr="005901C4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FD1" w14:paraId="0406216B" w14:textId="77777777" w:rsidTr="00DE2FD1">
        <w:trPr>
          <w:trHeight w:val="418"/>
        </w:trPr>
        <w:tc>
          <w:tcPr>
            <w:tcW w:w="5920" w:type="dxa"/>
            <w:vMerge/>
          </w:tcPr>
          <w:p w14:paraId="33513848" w14:textId="77777777" w:rsidR="00DE2FD1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DE8F241" w14:textId="77777777" w:rsidR="00DE2FD1" w:rsidRPr="005901C4" w:rsidRDefault="00DE2FD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CA2939E" w14:textId="77777777" w:rsidR="00DE2FD1" w:rsidRPr="005901C4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FD1" w14:paraId="1FE352AC" w14:textId="77777777" w:rsidTr="00DE2FD1">
        <w:trPr>
          <w:trHeight w:val="418"/>
        </w:trPr>
        <w:tc>
          <w:tcPr>
            <w:tcW w:w="5920" w:type="dxa"/>
            <w:vMerge/>
          </w:tcPr>
          <w:p w14:paraId="7A3CB3A6" w14:textId="77777777" w:rsidR="00DE2FD1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5C4E6D6" w14:textId="77777777" w:rsidR="00DE2FD1" w:rsidRPr="005901C4" w:rsidRDefault="00DE2FD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DD85936" w14:textId="77777777" w:rsidR="00DE2FD1" w:rsidRPr="005901C4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FD1" w14:paraId="5A616882" w14:textId="77777777" w:rsidTr="00DE2FD1">
        <w:trPr>
          <w:trHeight w:val="418"/>
        </w:trPr>
        <w:tc>
          <w:tcPr>
            <w:tcW w:w="5920" w:type="dxa"/>
            <w:vMerge/>
          </w:tcPr>
          <w:p w14:paraId="6EE7533E" w14:textId="77777777" w:rsidR="00DE2FD1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B716BA8" w14:textId="77777777" w:rsidR="00DE2FD1" w:rsidRPr="005901C4" w:rsidRDefault="00DE2FD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93BE8DF" w14:textId="77777777" w:rsidR="00DE2FD1" w:rsidRPr="005901C4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FD1" w14:paraId="132BFCB7" w14:textId="77777777" w:rsidTr="00DE2FD1">
        <w:trPr>
          <w:trHeight w:val="418"/>
        </w:trPr>
        <w:tc>
          <w:tcPr>
            <w:tcW w:w="5920" w:type="dxa"/>
            <w:vMerge/>
          </w:tcPr>
          <w:p w14:paraId="65F33797" w14:textId="77777777" w:rsidR="00DE2FD1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EA87911" w14:textId="77777777" w:rsidR="00DE2FD1" w:rsidRPr="005901C4" w:rsidRDefault="00DE2FD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0395984" w14:textId="77777777" w:rsidR="00DE2FD1" w:rsidRPr="005901C4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FD1" w14:paraId="4A06EDA7" w14:textId="77777777" w:rsidTr="00DE2FD1">
        <w:trPr>
          <w:trHeight w:val="418"/>
        </w:trPr>
        <w:tc>
          <w:tcPr>
            <w:tcW w:w="5920" w:type="dxa"/>
            <w:vMerge/>
          </w:tcPr>
          <w:p w14:paraId="198AB134" w14:textId="77777777" w:rsidR="00DE2FD1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8BCDE9F" w14:textId="77777777" w:rsidR="00DE2FD1" w:rsidRPr="005901C4" w:rsidRDefault="00DE2FD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0B56596" w14:textId="77777777" w:rsidR="00DE2FD1" w:rsidRPr="005901C4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FD1" w14:paraId="69E04CC2" w14:textId="77777777" w:rsidTr="00907759">
        <w:trPr>
          <w:trHeight w:val="697"/>
        </w:trPr>
        <w:tc>
          <w:tcPr>
            <w:tcW w:w="5920" w:type="dxa"/>
            <w:vMerge/>
          </w:tcPr>
          <w:p w14:paraId="06D8086C" w14:textId="77777777" w:rsidR="00DE2FD1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28C7D3A1" w14:textId="77777777" w:rsidR="00DE2FD1" w:rsidRPr="005901C4" w:rsidRDefault="00DE2FD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single" w:sz="4" w:space="0" w:color="auto"/>
            </w:tcBorders>
          </w:tcPr>
          <w:p w14:paraId="150E8A67" w14:textId="77777777" w:rsidR="00DE2FD1" w:rsidRPr="005901C4" w:rsidRDefault="00DE2F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CEDA948" w14:textId="77777777" w:rsidR="00367FFC" w:rsidRPr="00907759" w:rsidRDefault="00367FFC" w:rsidP="00907759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907759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AA852" w14:textId="77777777" w:rsidR="006C1A55" w:rsidRDefault="006C1A55" w:rsidP="00FF08A6">
      <w:pPr>
        <w:spacing w:after="0" w:line="240" w:lineRule="auto"/>
      </w:pPr>
      <w:r>
        <w:separator/>
      </w:r>
    </w:p>
  </w:endnote>
  <w:endnote w:type="continuationSeparator" w:id="0">
    <w:p w14:paraId="3C0FA506" w14:textId="77777777" w:rsidR="006C1A55" w:rsidRDefault="006C1A55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02FE" w14:textId="77777777" w:rsidR="007252EA" w:rsidRDefault="007252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F7EBDF6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04F6ED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625C2E4E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5695E6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36563BE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544DB2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5D97E631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2766D82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C4A5AE3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AC59" w14:textId="77777777" w:rsidR="007252EA" w:rsidRDefault="007252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46D5" w14:textId="77777777" w:rsidR="006C1A55" w:rsidRDefault="006C1A55" w:rsidP="00FF08A6">
      <w:pPr>
        <w:spacing w:after="0" w:line="240" w:lineRule="auto"/>
      </w:pPr>
      <w:r>
        <w:separator/>
      </w:r>
    </w:p>
  </w:footnote>
  <w:footnote w:type="continuationSeparator" w:id="0">
    <w:p w14:paraId="21CC3659" w14:textId="77777777" w:rsidR="006C1A55" w:rsidRDefault="006C1A55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1F84" w14:textId="77777777" w:rsidR="007252EA" w:rsidRDefault="007252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606D794C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C659224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2C4F463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2218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FA42C38" w14:textId="77777777" w:rsidR="00DE2FD1" w:rsidRDefault="00DE2FD1" w:rsidP="00DE2FD1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DE2FD1">
            <w:rPr>
              <w:rFonts w:ascii="Times New Roman" w:eastAsia="Times New Roman" w:hAnsi="Times New Roman" w:cs="Times New Roman"/>
              <w:b/>
            </w:rPr>
            <w:t>AKADEMİK VE İDARİ PERSONELİN HASTALIK RAP</w:t>
          </w:r>
          <w:r>
            <w:rPr>
              <w:rFonts w:ascii="Times New Roman" w:eastAsia="Times New Roman" w:hAnsi="Times New Roman" w:cs="Times New Roman"/>
              <w:b/>
            </w:rPr>
            <w:t>ORLARININ SIHHİ İZNE ÇEVRİLMESİ</w:t>
          </w:r>
          <w:r w:rsidRPr="00DE2FD1">
            <w:rPr>
              <w:rFonts w:ascii="Times New Roman" w:eastAsia="Times New Roman" w:hAnsi="Times New Roman" w:cs="Times New Roman"/>
              <w:b/>
            </w:rPr>
            <w:t xml:space="preserve"> İŞLEMLERİ</w:t>
          </w:r>
        </w:p>
        <w:p w14:paraId="68414E13" w14:textId="77777777" w:rsidR="00FF08A6" w:rsidRPr="003528CF" w:rsidRDefault="00E51ED5" w:rsidP="00DE2FD1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2C5D1C7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B1930B0" w14:textId="1795A461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7252EA">
            <w:rPr>
              <w:rFonts w:ascii="Times New Roman" w:eastAsia="Times New Roman" w:hAnsi="Times New Roman" w:cs="Times New Roman"/>
            </w:rPr>
            <w:t>207</w:t>
          </w:r>
        </w:p>
      </w:tc>
    </w:tr>
    <w:tr w:rsidR="003528CF" w:rsidRPr="003528CF" w14:paraId="1D5F2DC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2D33CA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CCA25D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21B514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6182694" w14:textId="77777777" w:rsidR="00F6272C" w:rsidRDefault="00F6272C" w:rsidP="00F6272C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D0AAB6B" w14:textId="2DFBF5F9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4C8B6D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76BA8D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8385A5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4EF154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30FEB7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316FCA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31BB0C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8586A4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F1E5E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50EC7E2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F12B5F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3E7341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7C60A4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385414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A26017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3BDC14C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C45D" w14:textId="77777777" w:rsidR="007252EA" w:rsidRDefault="007252E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2247"/>
    <w:rsid w:val="001A51C2"/>
    <w:rsid w:val="001C0732"/>
    <w:rsid w:val="00210A15"/>
    <w:rsid w:val="0026253F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523553"/>
    <w:rsid w:val="005433B4"/>
    <w:rsid w:val="00554A93"/>
    <w:rsid w:val="005761A9"/>
    <w:rsid w:val="005901C4"/>
    <w:rsid w:val="005F450A"/>
    <w:rsid w:val="00607331"/>
    <w:rsid w:val="006167D9"/>
    <w:rsid w:val="0068274F"/>
    <w:rsid w:val="006C1A55"/>
    <w:rsid w:val="006D67AC"/>
    <w:rsid w:val="007252EA"/>
    <w:rsid w:val="00761A2F"/>
    <w:rsid w:val="007B3890"/>
    <w:rsid w:val="007D3B15"/>
    <w:rsid w:val="00810480"/>
    <w:rsid w:val="00850DDA"/>
    <w:rsid w:val="008B5CFC"/>
    <w:rsid w:val="008E3FF8"/>
    <w:rsid w:val="00903811"/>
    <w:rsid w:val="00907759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62887"/>
    <w:rsid w:val="00C6332A"/>
    <w:rsid w:val="00CD7832"/>
    <w:rsid w:val="00D16C4B"/>
    <w:rsid w:val="00D17E25"/>
    <w:rsid w:val="00DE2FD1"/>
    <w:rsid w:val="00E25097"/>
    <w:rsid w:val="00E51ED5"/>
    <w:rsid w:val="00EA71C4"/>
    <w:rsid w:val="00ED04B2"/>
    <w:rsid w:val="00F01BDC"/>
    <w:rsid w:val="00F32833"/>
    <w:rsid w:val="00F416A6"/>
    <w:rsid w:val="00F44E82"/>
    <w:rsid w:val="00F6272C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C95FA"/>
  <w15:docId w15:val="{81BA24BD-2361-4B62-9D59-2B4A2736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2022-02-03T19:56:00Z</dcterms:created>
  <dcterms:modified xsi:type="dcterms:W3CDTF">2022-02-06T11:17:00Z</dcterms:modified>
</cp:coreProperties>
</file>